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DE" w:rsidRDefault="00B37ADE" w:rsidP="00B37ADE">
      <w:pPr>
        <w:jc w:val="center"/>
        <w:rPr>
          <w:sz w:val="32"/>
          <w:szCs w:val="32"/>
        </w:rPr>
      </w:pPr>
      <w:bookmarkStart w:id="0" w:name="_GoBack"/>
      <w:bookmarkEnd w:id="0"/>
    </w:p>
    <w:p w:rsidR="00B37ADE" w:rsidRPr="00C105DD" w:rsidRDefault="009F5140" w:rsidP="00C105DD">
      <w:pPr>
        <w:jc w:val="center"/>
        <w:rPr>
          <w:b/>
          <w:sz w:val="28"/>
          <w:szCs w:val="28"/>
        </w:rPr>
      </w:pPr>
      <w:r w:rsidRPr="009F5140">
        <w:rPr>
          <w:b/>
          <w:sz w:val="28"/>
          <w:szCs w:val="28"/>
        </w:rPr>
        <w:t>Положени</w:t>
      </w:r>
      <w:r w:rsidR="002B2112">
        <w:rPr>
          <w:b/>
          <w:sz w:val="28"/>
          <w:szCs w:val="28"/>
        </w:rPr>
        <w:t>е</w:t>
      </w:r>
      <w:r w:rsidRPr="009F5140">
        <w:rPr>
          <w:b/>
          <w:sz w:val="28"/>
          <w:szCs w:val="28"/>
        </w:rPr>
        <w:t xml:space="preserve"> об использовании электронного обучения, дистанционных образовательных технологий при реализации дополните</w:t>
      </w:r>
      <w:r w:rsidR="00830597">
        <w:rPr>
          <w:b/>
          <w:sz w:val="28"/>
          <w:szCs w:val="28"/>
        </w:rPr>
        <w:t>льных профессиональных программ</w:t>
      </w:r>
      <w:r w:rsidRPr="009F5140">
        <w:rPr>
          <w:b/>
          <w:sz w:val="28"/>
          <w:szCs w:val="28"/>
        </w:rPr>
        <w:t xml:space="preserve"> в Российской академии образования</w:t>
      </w:r>
    </w:p>
    <w:p w:rsidR="00B37ADE" w:rsidRPr="00C105DD" w:rsidRDefault="00B37ADE" w:rsidP="00C105DD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37ADE" w:rsidRDefault="00B37ADE" w:rsidP="005C78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разработано в соответствии </w:t>
      </w:r>
      <w:r>
        <w:rPr>
          <w:sz w:val="28"/>
          <w:szCs w:val="28"/>
        </w:rPr>
        <w:br/>
        <w:t>с Конституцией Российской Федерации, федеральными конституционными законами Российской Федерации, Федеральным законом от 29.12.2012</w:t>
      </w:r>
      <w:r>
        <w:rPr>
          <w:sz w:val="28"/>
          <w:szCs w:val="28"/>
        </w:rPr>
        <w:br/>
        <w:t xml:space="preserve"> № 273-ФЗ «Об образовании в Российской Федерации», </w:t>
      </w:r>
      <w:r w:rsidR="002B2112">
        <w:rPr>
          <w:sz w:val="28"/>
          <w:szCs w:val="28"/>
        </w:rPr>
        <w:t>п</w:t>
      </w:r>
      <w:r>
        <w:rPr>
          <w:sz w:val="28"/>
          <w:szCs w:val="28"/>
        </w:rPr>
        <w:t>риказом Минобрнауки России от 01.07.2013 № 499 «Об утверждении Порядка организации и осуществления деятельности по дополнительным профессиональным программам»,</w:t>
      </w:r>
      <w:r w:rsidR="004A73E7">
        <w:rPr>
          <w:sz w:val="28"/>
          <w:szCs w:val="28"/>
        </w:rPr>
        <w:t xml:space="preserve"> </w:t>
      </w:r>
      <w:r w:rsidR="002B2112">
        <w:rPr>
          <w:sz w:val="28"/>
          <w:szCs w:val="28"/>
        </w:rPr>
        <w:t>приказом</w:t>
      </w:r>
      <w:r w:rsidR="004A73E7">
        <w:rPr>
          <w:sz w:val="28"/>
          <w:szCs w:val="28"/>
        </w:rPr>
        <w:t xml:space="preserve"> Министерства образования </w:t>
      </w:r>
      <w:r w:rsidR="00C105DD">
        <w:rPr>
          <w:sz w:val="28"/>
          <w:szCs w:val="28"/>
        </w:rPr>
        <w:br/>
      </w:r>
      <w:r w:rsidR="004A73E7">
        <w:rPr>
          <w:sz w:val="28"/>
          <w:szCs w:val="28"/>
        </w:rPr>
        <w:t>и науки</w:t>
      </w:r>
      <w:r>
        <w:rPr>
          <w:sz w:val="28"/>
          <w:szCs w:val="28"/>
        </w:rPr>
        <w:t xml:space="preserve"> </w:t>
      </w:r>
      <w:r w:rsidR="004A73E7">
        <w:rPr>
          <w:sz w:val="28"/>
          <w:szCs w:val="28"/>
        </w:rPr>
        <w:t>от 23 августа 2017 года № 816 «</w:t>
      </w:r>
      <w:r w:rsidR="004A73E7" w:rsidRPr="004A73E7">
        <w:rPr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A73E7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Российской академии образования (далее - Академия), </w:t>
      </w:r>
      <w:r w:rsidR="00ED1A50">
        <w:rPr>
          <w:sz w:val="28"/>
          <w:szCs w:val="28"/>
        </w:rPr>
        <w:t>иными</w:t>
      </w:r>
      <w:r w:rsidR="002B2112">
        <w:rPr>
          <w:sz w:val="28"/>
          <w:szCs w:val="28"/>
        </w:rPr>
        <w:t xml:space="preserve"> локальными </w:t>
      </w:r>
      <w:r>
        <w:rPr>
          <w:sz w:val="28"/>
          <w:szCs w:val="28"/>
        </w:rPr>
        <w:t>нормативными актами Академии.</w:t>
      </w:r>
    </w:p>
    <w:p w:rsidR="00B37ADE" w:rsidRDefault="00B37ADE" w:rsidP="005C78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Положение устанавливает </w:t>
      </w:r>
      <w:r w:rsidR="00EF6A4E">
        <w:rPr>
          <w:sz w:val="28"/>
          <w:szCs w:val="28"/>
        </w:rPr>
        <w:t>правила применения Академией</w:t>
      </w:r>
      <w:r>
        <w:rPr>
          <w:sz w:val="28"/>
          <w:szCs w:val="28"/>
        </w:rPr>
        <w:t xml:space="preserve"> </w:t>
      </w:r>
      <w:r w:rsidR="00EF6A4E" w:rsidRPr="00EF6A4E">
        <w:rPr>
          <w:sz w:val="28"/>
          <w:szCs w:val="28"/>
        </w:rPr>
        <w:t xml:space="preserve">электронного обучения, дистанционных образовательных технологий </w:t>
      </w:r>
      <w:r w:rsidR="00C105DD">
        <w:rPr>
          <w:sz w:val="28"/>
          <w:szCs w:val="28"/>
        </w:rPr>
        <w:br/>
      </w:r>
      <w:r w:rsidR="00EF6A4E" w:rsidRPr="00EF6A4E">
        <w:rPr>
          <w:sz w:val="28"/>
          <w:szCs w:val="28"/>
        </w:rPr>
        <w:t>при реализации дополнительных профессиональных программ</w:t>
      </w:r>
      <w:r w:rsidR="00EF6A4E">
        <w:rPr>
          <w:sz w:val="28"/>
          <w:szCs w:val="28"/>
        </w:rPr>
        <w:t>.</w:t>
      </w:r>
      <w:r w:rsidR="00EF6A4E" w:rsidRPr="00EF6A4E">
        <w:rPr>
          <w:sz w:val="28"/>
          <w:szCs w:val="28"/>
        </w:rPr>
        <w:t xml:space="preserve"> </w:t>
      </w:r>
    </w:p>
    <w:p w:rsidR="00DB4E76" w:rsidRPr="002F7134" w:rsidRDefault="002F7134" w:rsidP="00C105DD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организации</w:t>
      </w:r>
      <w:r w:rsidR="00EC2B72">
        <w:rPr>
          <w:b/>
          <w:sz w:val="28"/>
          <w:szCs w:val="28"/>
        </w:rPr>
        <w:t xml:space="preserve"> обучения</w:t>
      </w:r>
    </w:p>
    <w:p w:rsidR="002F7134" w:rsidRPr="00DB4E76" w:rsidRDefault="00DB4E76" w:rsidP="005C78C5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>
        <w:rPr>
          <w:color w:val="333333"/>
          <w:sz w:val="28"/>
          <w:szCs w:val="28"/>
        </w:rPr>
        <w:t>Местом</w:t>
      </w:r>
      <w:r w:rsidRPr="00DB4E76">
        <w:rPr>
          <w:color w:val="333333"/>
          <w:sz w:val="28"/>
          <w:szCs w:val="28"/>
        </w:rPr>
        <w:t xml:space="preserve"> реализации образовательных программ с применением электронного обучения, дистанционных образовательных </w:t>
      </w:r>
      <w:r w:rsidR="00146899">
        <w:rPr>
          <w:color w:val="333333"/>
          <w:sz w:val="28"/>
          <w:szCs w:val="28"/>
        </w:rPr>
        <w:t xml:space="preserve">технологий </w:t>
      </w:r>
      <w:r w:rsidR="00146899" w:rsidRPr="00DB4E76">
        <w:rPr>
          <w:color w:val="333333"/>
          <w:sz w:val="28"/>
          <w:szCs w:val="28"/>
        </w:rPr>
        <w:t xml:space="preserve">независимо от места нахождения </w:t>
      </w:r>
      <w:r w:rsidR="00146899">
        <w:rPr>
          <w:color w:val="333333"/>
          <w:sz w:val="28"/>
          <w:szCs w:val="28"/>
        </w:rPr>
        <w:t>слушателя</w:t>
      </w:r>
      <w:r w:rsidR="00146899" w:rsidRPr="00DB4E76">
        <w:rPr>
          <w:color w:val="333333"/>
          <w:sz w:val="28"/>
          <w:szCs w:val="28"/>
        </w:rPr>
        <w:t xml:space="preserve"> </w:t>
      </w:r>
      <w:r w:rsidRPr="00DB4E76">
        <w:rPr>
          <w:color w:val="333333"/>
          <w:sz w:val="28"/>
          <w:szCs w:val="28"/>
        </w:rPr>
        <w:t xml:space="preserve">является </w:t>
      </w:r>
      <w:r w:rsidR="002B2112">
        <w:rPr>
          <w:color w:val="333333"/>
          <w:sz w:val="28"/>
          <w:szCs w:val="28"/>
        </w:rPr>
        <w:t xml:space="preserve">место нахождения </w:t>
      </w:r>
      <w:r>
        <w:rPr>
          <w:color w:val="333333"/>
          <w:sz w:val="28"/>
          <w:szCs w:val="28"/>
        </w:rPr>
        <w:t>Академи</w:t>
      </w:r>
      <w:r w:rsidR="002B2112">
        <w:rPr>
          <w:color w:val="333333"/>
          <w:sz w:val="28"/>
          <w:szCs w:val="28"/>
        </w:rPr>
        <w:t>и</w:t>
      </w:r>
      <w:r w:rsidRPr="00DB4E76">
        <w:rPr>
          <w:color w:val="333333"/>
          <w:sz w:val="28"/>
          <w:szCs w:val="28"/>
        </w:rPr>
        <w:t>.</w:t>
      </w:r>
    </w:p>
    <w:p w:rsidR="002F7134" w:rsidRDefault="002F713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E76">
        <w:rPr>
          <w:sz w:val="28"/>
          <w:szCs w:val="28"/>
        </w:rPr>
        <w:t xml:space="preserve">2.2. </w:t>
      </w:r>
      <w:r>
        <w:rPr>
          <w:sz w:val="28"/>
          <w:szCs w:val="28"/>
        </w:rPr>
        <w:t>Академия</w:t>
      </w:r>
      <w:r w:rsidRPr="002F7134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ет дополнительные профессиональные программы (далее - ДПП)</w:t>
      </w:r>
      <w:r w:rsidRPr="002F7134">
        <w:rPr>
          <w:sz w:val="28"/>
          <w:szCs w:val="28"/>
        </w:rPr>
        <w:t xml:space="preserve"> или их части с применением электронного обучения</w:t>
      </w:r>
      <w:r>
        <w:rPr>
          <w:sz w:val="28"/>
          <w:szCs w:val="28"/>
        </w:rPr>
        <w:t xml:space="preserve"> (далее - ЭО)</w:t>
      </w:r>
      <w:r w:rsidRPr="002F7134">
        <w:rPr>
          <w:sz w:val="28"/>
          <w:szCs w:val="28"/>
        </w:rPr>
        <w:t xml:space="preserve">, дистанционных образовательных технологий </w:t>
      </w:r>
      <w:r>
        <w:rPr>
          <w:sz w:val="28"/>
          <w:szCs w:val="28"/>
        </w:rPr>
        <w:t>(далее - ДОТ)</w:t>
      </w:r>
      <w:r w:rsidR="00DB4E76">
        <w:rPr>
          <w:sz w:val="28"/>
          <w:szCs w:val="28"/>
        </w:rPr>
        <w:t>.</w:t>
      </w:r>
    </w:p>
    <w:p w:rsidR="00027907" w:rsidRDefault="00DB4E76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2.3. При </w:t>
      </w:r>
      <w:r w:rsidR="00830597">
        <w:rPr>
          <w:color w:val="333333"/>
          <w:sz w:val="28"/>
          <w:szCs w:val="28"/>
        </w:rPr>
        <w:t xml:space="preserve">реализации </w:t>
      </w:r>
      <w:r>
        <w:rPr>
          <w:color w:val="333333"/>
          <w:sz w:val="28"/>
          <w:szCs w:val="28"/>
        </w:rPr>
        <w:t>ЭО</w:t>
      </w:r>
      <w:r w:rsidR="00830597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</w:rPr>
        <w:t xml:space="preserve"> ДПП</w:t>
      </w:r>
      <w:r w:rsidRPr="00DB4E7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Академии</w:t>
      </w:r>
      <w:r w:rsidRPr="00DB4E7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использу</w:t>
      </w:r>
      <w:r w:rsidR="00E24A04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тся</w:t>
      </w:r>
      <w:r w:rsidRPr="00DB4E76">
        <w:rPr>
          <w:color w:val="333333"/>
          <w:sz w:val="28"/>
          <w:szCs w:val="28"/>
        </w:rPr>
        <w:t xml:space="preserve"> информаци</w:t>
      </w:r>
      <w:r w:rsidR="00E24A04">
        <w:rPr>
          <w:color w:val="333333"/>
          <w:sz w:val="28"/>
          <w:szCs w:val="28"/>
        </w:rPr>
        <w:t>я</w:t>
      </w:r>
      <w:r w:rsidRPr="00DB4E76">
        <w:rPr>
          <w:color w:val="333333"/>
          <w:sz w:val="28"/>
          <w:szCs w:val="28"/>
        </w:rPr>
        <w:t>, техническ</w:t>
      </w:r>
      <w:r w:rsidR="00E24A04">
        <w:rPr>
          <w:color w:val="333333"/>
          <w:sz w:val="28"/>
          <w:szCs w:val="28"/>
        </w:rPr>
        <w:t>ие</w:t>
      </w:r>
      <w:r w:rsidRPr="00DB4E76">
        <w:rPr>
          <w:color w:val="333333"/>
          <w:sz w:val="28"/>
          <w:szCs w:val="28"/>
        </w:rPr>
        <w:t xml:space="preserve"> средств</w:t>
      </w:r>
      <w:r w:rsidR="00E24A04">
        <w:rPr>
          <w:color w:val="333333"/>
          <w:sz w:val="28"/>
          <w:szCs w:val="28"/>
        </w:rPr>
        <w:t>а</w:t>
      </w:r>
      <w:r w:rsidRPr="00DB4E76">
        <w:rPr>
          <w:color w:val="333333"/>
          <w:sz w:val="28"/>
          <w:szCs w:val="28"/>
        </w:rPr>
        <w:t xml:space="preserve">, а также </w:t>
      </w:r>
      <w:r w:rsidR="00027907" w:rsidRPr="009C47AD">
        <w:rPr>
          <w:sz w:val="28"/>
          <w:szCs w:val="28"/>
        </w:rPr>
        <w:t>информационно-телекоммуникационн</w:t>
      </w:r>
      <w:r w:rsidR="00027907">
        <w:rPr>
          <w:sz w:val="28"/>
          <w:szCs w:val="28"/>
        </w:rPr>
        <w:t>ая</w:t>
      </w:r>
      <w:r w:rsidR="00027907" w:rsidRPr="009C47AD">
        <w:rPr>
          <w:sz w:val="28"/>
          <w:szCs w:val="28"/>
        </w:rPr>
        <w:t xml:space="preserve"> сет</w:t>
      </w:r>
      <w:r w:rsidR="00027907">
        <w:rPr>
          <w:sz w:val="28"/>
          <w:szCs w:val="28"/>
        </w:rPr>
        <w:t>ь</w:t>
      </w:r>
      <w:r w:rsidR="00027907" w:rsidRPr="009C47AD">
        <w:rPr>
          <w:sz w:val="28"/>
          <w:szCs w:val="28"/>
        </w:rPr>
        <w:t xml:space="preserve"> </w:t>
      </w:r>
      <w:r w:rsidR="00027907" w:rsidRPr="009C47AD">
        <w:rPr>
          <w:sz w:val="28"/>
          <w:szCs w:val="28"/>
        </w:rPr>
        <w:lastRenderedPageBreak/>
        <w:t>«Интернет»</w:t>
      </w:r>
      <w:r w:rsidRPr="00DB4E76">
        <w:rPr>
          <w:color w:val="333333"/>
          <w:sz w:val="28"/>
          <w:szCs w:val="28"/>
        </w:rPr>
        <w:t>, обеспечивающ</w:t>
      </w:r>
      <w:r w:rsidR="00027907">
        <w:rPr>
          <w:color w:val="333333"/>
          <w:sz w:val="28"/>
          <w:szCs w:val="28"/>
        </w:rPr>
        <w:t>ая</w:t>
      </w:r>
      <w:r w:rsidR="006952E7">
        <w:rPr>
          <w:color w:val="333333"/>
          <w:sz w:val="28"/>
          <w:szCs w:val="28"/>
        </w:rPr>
        <w:t xml:space="preserve"> обучение при </w:t>
      </w:r>
      <w:r w:rsidR="006952E7" w:rsidRPr="00DB4E76">
        <w:rPr>
          <w:color w:val="333333"/>
          <w:sz w:val="28"/>
          <w:szCs w:val="28"/>
        </w:rPr>
        <w:t>взаимодействии</w:t>
      </w:r>
      <w:r w:rsidRPr="00DB4E76">
        <w:rPr>
          <w:color w:val="333333"/>
          <w:sz w:val="28"/>
          <w:szCs w:val="28"/>
        </w:rPr>
        <w:t xml:space="preserve"> </w:t>
      </w:r>
      <w:r w:rsidR="00027907">
        <w:rPr>
          <w:color w:val="333333"/>
          <w:sz w:val="28"/>
          <w:szCs w:val="28"/>
        </w:rPr>
        <w:t>слушателей</w:t>
      </w:r>
      <w:r w:rsidRPr="00DB4E76">
        <w:rPr>
          <w:color w:val="333333"/>
          <w:sz w:val="28"/>
          <w:szCs w:val="28"/>
        </w:rPr>
        <w:t xml:space="preserve"> и педагогических работников. </w:t>
      </w:r>
    </w:p>
    <w:p w:rsidR="00DB4E76" w:rsidRPr="006952E7" w:rsidRDefault="00027907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2.4. При </w:t>
      </w:r>
      <w:r w:rsidR="00830597">
        <w:rPr>
          <w:color w:val="333333"/>
          <w:sz w:val="28"/>
          <w:szCs w:val="28"/>
        </w:rPr>
        <w:t xml:space="preserve">реализации </w:t>
      </w:r>
      <w:r>
        <w:rPr>
          <w:color w:val="333333"/>
          <w:sz w:val="28"/>
          <w:szCs w:val="28"/>
        </w:rPr>
        <w:t>ДОТ</w:t>
      </w:r>
      <w:r w:rsidR="00830597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</w:rPr>
        <w:t xml:space="preserve"> ДПП в Академии используется</w:t>
      </w:r>
      <w:r w:rsidRPr="00DB4E76">
        <w:rPr>
          <w:color w:val="333333"/>
          <w:sz w:val="28"/>
          <w:szCs w:val="28"/>
        </w:rPr>
        <w:t xml:space="preserve"> информаци</w:t>
      </w:r>
      <w:r>
        <w:rPr>
          <w:color w:val="333333"/>
          <w:sz w:val="28"/>
          <w:szCs w:val="28"/>
        </w:rPr>
        <w:t>я</w:t>
      </w:r>
      <w:r w:rsidRPr="00DB4E76">
        <w:rPr>
          <w:color w:val="333333"/>
          <w:sz w:val="28"/>
          <w:szCs w:val="28"/>
        </w:rPr>
        <w:t xml:space="preserve">, а также </w:t>
      </w:r>
      <w:r w:rsidRPr="009C47AD">
        <w:rPr>
          <w:sz w:val="28"/>
          <w:szCs w:val="28"/>
        </w:rPr>
        <w:t>информационно-телекоммуникационн</w:t>
      </w:r>
      <w:r>
        <w:rPr>
          <w:sz w:val="28"/>
          <w:szCs w:val="28"/>
        </w:rPr>
        <w:t>ая</w:t>
      </w:r>
      <w:r w:rsidRPr="009C47AD">
        <w:rPr>
          <w:sz w:val="28"/>
          <w:szCs w:val="28"/>
        </w:rPr>
        <w:t xml:space="preserve"> сет</w:t>
      </w:r>
      <w:r>
        <w:rPr>
          <w:sz w:val="28"/>
          <w:szCs w:val="28"/>
        </w:rPr>
        <w:t>ь</w:t>
      </w:r>
      <w:r w:rsidRPr="009C47AD">
        <w:rPr>
          <w:sz w:val="28"/>
          <w:szCs w:val="28"/>
        </w:rPr>
        <w:t xml:space="preserve"> «Интернет»</w:t>
      </w:r>
      <w:r w:rsidRPr="00DB4E76">
        <w:rPr>
          <w:color w:val="333333"/>
          <w:sz w:val="28"/>
          <w:szCs w:val="28"/>
        </w:rPr>
        <w:t>,</w:t>
      </w:r>
      <w:r w:rsidR="00DB4E76" w:rsidRPr="00DB4E76">
        <w:rPr>
          <w:color w:val="333333"/>
          <w:sz w:val="28"/>
          <w:szCs w:val="28"/>
        </w:rPr>
        <w:t xml:space="preserve"> </w:t>
      </w:r>
      <w:r w:rsidR="006952E7" w:rsidRPr="00DB4E76">
        <w:rPr>
          <w:color w:val="333333"/>
          <w:sz w:val="28"/>
          <w:szCs w:val="28"/>
        </w:rPr>
        <w:t>обеспечивающ</w:t>
      </w:r>
      <w:r w:rsidR="006952E7">
        <w:rPr>
          <w:color w:val="333333"/>
          <w:sz w:val="28"/>
          <w:szCs w:val="28"/>
        </w:rPr>
        <w:t>ая обучение</w:t>
      </w:r>
      <w:r w:rsidR="00DB4E76" w:rsidRPr="00DB4E76">
        <w:rPr>
          <w:color w:val="333333"/>
          <w:sz w:val="28"/>
          <w:szCs w:val="28"/>
        </w:rPr>
        <w:t xml:space="preserve"> при опосредованном (на расстоянии) взаимодействии </w:t>
      </w:r>
      <w:r w:rsidR="006952E7">
        <w:rPr>
          <w:color w:val="333333"/>
          <w:sz w:val="28"/>
          <w:szCs w:val="28"/>
        </w:rPr>
        <w:t>слушателей</w:t>
      </w:r>
      <w:r w:rsidR="00DB4E76" w:rsidRPr="00DB4E76">
        <w:rPr>
          <w:color w:val="333333"/>
          <w:sz w:val="28"/>
          <w:szCs w:val="28"/>
        </w:rPr>
        <w:t xml:space="preserve"> и педагогических работников.</w:t>
      </w:r>
    </w:p>
    <w:p w:rsidR="002F7134" w:rsidRPr="002F7134" w:rsidRDefault="006952E7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Академия</w:t>
      </w:r>
      <w:r w:rsidR="002F7134" w:rsidRPr="002F7134">
        <w:rPr>
          <w:sz w:val="28"/>
          <w:szCs w:val="28"/>
        </w:rPr>
        <w:t xml:space="preserve"> довод</w:t>
      </w:r>
      <w:r w:rsidR="00830597">
        <w:rPr>
          <w:sz w:val="28"/>
          <w:szCs w:val="28"/>
        </w:rPr>
        <w:t>ит</w:t>
      </w:r>
      <w:r w:rsidR="002F7134" w:rsidRPr="002F7134">
        <w:rPr>
          <w:sz w:val="28"/>
          <w:szCs w:val="28"/>
        </w:rPr>
        <w:t xml:space="preserve"> </w:t>
      </w:r>
      <w:r w:rsidR="000D54FC" w:rsidRPr="002F7134">
        <w:rPr>
          <w:sz w:val="28"/>
          <w:szCs w:val="28"/>
        </w:rPr>
        <w:t xml:space="preserve">до </w:t>
      </w:r>
      <w:r w:rsidR="000D54FC">
        <w:rPr>
          <w:sz w:val="28"/>
          <w:szCs w:val="28"/>
        </w:rPr>
        <w:t>лиц,</w:t>
      </w:r>
      <w:r w:rsidR="002F7134" w:rsidRPr="002F7134">
        <w:rPr>
          <w:sz w:val="28"/>
          <w:szCs w:val="28"/>
        </w:rPr>
        <w:t xml:space="preserve"> </w:t>
      </w:r>
      <w:r w:rsidR="000D54FC">
        <w:rPr>
          <w:sz w:val="28"/>
          <w:szCs w:val="28"/>
        </w:rPr>
        <w:t xml:space="preserve">желающих пройти обучение, </w:t>
      </w:r>
      <w:r w:rsidR="002F7134" w:rsidRPr="002F7134">
        <w:rPr>
          <w:sz w:val="28"/>
          <w:szCs w:val="28"/>
        </w:rPr>
        <w:t xml:space="preserve">информацию о </w:t>
      </w:r>
      <w:r w:rsidR="00830597" w:rsidRPr="002F7134">
        <w:rPr>
          <w:sz w:val="28"/>
          <w:szCs w:val="28"/>
        </w:rPr>
        <w:t>реализации</w:t>
      </w:r>
      <w:r w:rsidR="00830597">
        <w:rPr>
          <w:sz w:val="28"/>
          <w:szCs w:val="28"/>
        </w:rPr>
        <w:t xml:space="preserve"> </w:t>
      </w:r>
      <w:r w:rsidR="000D54FC">
        <w:rPr>
          <w:sz w:val="28"/>
          <w:szCs w:val="28"/>
        </w:rPr>
        <w:t>дополнительных профессиональных программ</w:t>
      </w:r>
      <w:r w:rsidR="00830597" w:rsidRPr="002F7134">
        <w:rPr>
          <w:sz w:val="28"/>
          <w:szCs w:val="28"/>
        </w:rPr>
        <w:t xml:space="preserve"> </w:t>
      </w:r>
      <w:r w:rsidR="002F7134" w:rsidRPr="002F7134">
        <w:rPr>
          <w:sz w:val="28"/>
          <w:szCs w:val="28"/>
        </w:rPr>
        <w:t>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2F7134" w:rsidRPr="002F7134" w:rsidRDefault="000D54FC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 w:rsidR="002F7134" w:rsidRPr="002F7134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дополнительных профессиональных программ</w:t>
      </w:r>
      <w:r w:rsidRPr="002F7134">
        <w:rPr>
          <w:sz w:val="28"/>
          <w:szCs w:val="28"/>
        </w:rPr>
        <w:t xml:space="preserve"> </w:t>
      </w:r>
      <w:r w:rsidR="002F7134" w:rsidRPr="002F7134">
        <w:rPr>
          <w:sz w:val="28"/>
          <w:szCs w:val="28"/>
        </w:rPr>
        <w:t>или их частей с применением электронного обучения, дистанцион</w:t>
      </w:r>
      <w:r>
        <w:rPr>
          <w:sz w:val="28"/>
          <w:szCs w:val="28"/>
        </w:rPr>
        <w:t>ных образовательных технологий:</w:t>
      </w:r>
    </w:p>
    <w:p w:rsidR="002F7134" w:rsidRPr="002F7134" w:rsidRDefault="000D54FC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2112">
        <w:rPr>
          <w:sz w:val="28"/>
          <w:szCs w:val="28"/>
        </w:rPr>
        <w:t>А</w:t>
      </w:r>
      <w:r>
        <w:rPr>
          <w:sz w:val="28"/>
          <w:szCs w:val="28"/>
        </w:rPr>
        <w:t>кадемия</w:t>
      </w:r>
      <w:r w:rsidR="002F7134" w:rsidRPr="002F7134">
        <w:rPr>
          <w:sz w:val="28"/>
          <w:szCs w:val="28"/>
        </w:rPr>
        <w:t xml:space="preserve"> </w:t>
      </w:r>
      <w:r w:rsidRPr="002F7134">
        <w:rPr>
          <w:sz w:val="28"/>
          <w:szCs w:val="28"/>
        </w:rPr>
        <w:t>обеспечивает</w:t>
      </w:r>
      <w:r w:rsidR="002F7134" w:rsidRPr="002F7134">
        <w:rPr>
          <w:sz w:val="28"/>
          <w:szCs w:val="28"/>
        </w:rPr>
        <w:t xml:space="preserve">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:rsidR="00830597" w:rsidRPr="002F7134" w:rsidRDefault="000D54FC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2112">
        <w:rPr>
          <w:sz w:val="28"/>
          <w:szCs w:val="28"/>
        </w:rPr>
        <w:t xml:space="preserve">Академия </w:t>
      </w:r>
      <w:r w:rsidR="002F7134" w:rsidRPr="002F7134">
        <w:rPr>
          <w:sz w:val="28"/>
          <w:szCs w:val="28"/>
        </w:rPr>
        <w:t xml:space="preserve">самостоятельно </w:t>
      </w:r>
      <w:r w:rsidR="00EC2B72" w:rsidRPr="002F7134">
        <w:rPr>
          <w:sz w:val="28"/>
          <w:szCs w:val="28"/>
        </w:rPr>
        <w:t>определяет</w:t>
      </w:r>
      <w:r w:rsidR="002F7134" w:rsidRPr="002F7134">
        <w:rPr>
          <w:sz w:val="28"/>
          <w:szCs w:val="28"/>
        </w:rPr>
        <w:t xml:space="preserve"> порядок оказания учебно-методической помощи </w:t>
      </w:r>
      <w:r w:rsidR="003C582C">
        <w:rPr>
          <w:sz w:val="28"/>
          <w:szCs w:val="28"/>
        </w:rPr>
        <w:t>слушателям</w:t>
      </w:r>
      <w:r w:rsidR="002F7134" w:rsidRPr="002F7134">
        <w:rPr>
          <w:sz w:val="28"/>
          <w:szCs w:val="28"/>
        </w:rPr>
        <w:t>, в том числе в форме индивидуальных консультаций, оказываемых дистанционно с использованием информационных и тел</w:t>
      </w:r>
      <w:r>
        <w:rPr>
          <w:sz w:val="28"/>
          <w:szCs w:val="28"/>
        </w:rPr>
        <w:t>екоммуникационных технологий в соответствии с ДПП</w:t>
      </w:r>
      <w:r w:rsidR="00830597" w:rsidRPr="002F7134">
        <w:rPr>
          <w:sz w:val="28"/>
          <w:szCs w:val="28"/>
        </w:rPr>
        <w:t xml:space="preserve"> при проведении учебных занятий, практик, текущего контроля успева</w:t>
      </w:r>
      <w:r>
        <w:rPr>
          <w:sz w:val="28"/>
          <w:szCs w:val="28"/>
        </w:rPr>
        <w:t xml:space="preserve">емости, промежуточной, </w:t>
      </w:r>
      <w:r w:rsidR="00830597" w:rsidRPr="002F7134">
        <w:rPr>
          <w:sz w:val="28"/>
          <w:szCs w:val="28"/>
        </w:rPr>
        <w:t xml:space="preserve">итоговой аттестации </w:t>
      </w:r>
      <w:r>
        <w:rPr>
          <w:sz w:val="28"/>
          <w:szCs w:val="28"/>
        </w:rPr>
        <w:t>слушателей</w:t>
      </w:r>
      <w:r w:rsidR="00830597" w:rsidRPr="002F7134">
        <w:rPr>
          <w:sz w:val="28"/>
          <w:szCs w:val="28"/>
        </w:rPr>
        <w:t>.</w:t>
      </w:r>
    </w:p>
    <w:p w:rsidR="002F7134" w:rsidRPr="002F7134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0D54FC">
        <w:rPr>
          <w:sz w:val="28"/>
          <w:szCs w:val="28"/>
        </w:rPr>
        <w:t>Академия</w:t>
      </w:r>
      <w:r w:rsidR="002F7134" w:rsidRPr="002F7134">
        <w:rPr>
          <w:sz w:val="28"/>
          <w:szCs w:val="28"/>
        </w:rPr>
        <w:t xml:space="preserve"> самостоятельно </w:t>
      </w:r>
      <w:r w:rsidR="000D54FC" w:rsidRPr="002F7134">
        <w:rPr>
          <w:sz w:val="28"/>
          <w:szCs w:val="28"/>
        </w:rPr>
        <w:t>определяет</w:t>
      </w:r>
      <w:r w:rsidR="002F7134" w:rsidRPr="002F7134">
        <w:rPr>
          <w:sz w:val="28"/>
          <w:szCs w:val="28"/>
        </w:rPr>
        <w:t xml:space="preserve"> соотношение объема занятий, проводимых путем непосредственного взаимодействия педагогического работника </w:t>
      </w:r>
      <w:r w:rsidR="00146899">
        <w:rPr>
          <w:sz w:val="28"/>
          <w:szCs w:val="28"/>
        </w:rPr>
        <w:t>и</w:t>
      </w:r>
      <w:r w:rsidR="002F7134" w:rsidRPr="002F7134">
        <w:rPr>
          <w:sz w:val="28"/>
          <w:szCs w:val="28"/>
        </w:rPr>
        <w:t xml:space="preserve"> </w:t>
      </w:r>
      <w:r w:rsidR="003C582C">
        <w:rPr>
          <w:sz w:val="28"/>
          <w:szCs w:val="28"/>
        </w:rPr>
        <w:t>слушателей</w:t>
      </w:r>
      <w:r w:rsidR="002F7134" w:rsidRPr="002F7134">
        <w:rPr>
          <w:sz w:val="28"/>
          <w:szCs w:val="28"/>
        </w:rPr>
        <w:t>, в том числе с применением электронного обучения, дистанционных образовательных технологий</w:t>
      </w:r>
      <w:r>
        <w:rPr>
          <w:sz w:val="28"/>
          <w:szCs w:val="28"/>
        </w:rPr>
        <w:t xml:space="preserve"> в соответствии с ДПП.</w:t>
      </w:r>
    </w:p>
    <w:p w:rsidR="002F7134" w:rsidRPr="002F7134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</w:t>
      </w:r>
      <w:r w:rsidR="002F7134" w:rsidRPr="002F7134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ДПП</w:t>
      </w:r>
      <w:r w:rsidR="002F7134" w:rsidRPr="002F7134">
        <w:rPr>
          <w:sz w:val="28"/>
          <w:szCs w:val="28"/>
        </w:rPr>
        <w:t xml:space="preserve"> или их частей с применением исключительно электронного обучения, дистанционных образовательных технологий </w:t>
      </w:r>
      <w:r w:rsidR="002B2112">
        <w:rPr>
          <w:sz w:val="28"/>
          <w:szCs w:val="28"/>
        </w:rPr>
        <w:t>Академия</w:t>
      </w:r>
      <w:r w:rsidR="002F7134" w:rsidRPr="002F7134">
        <w:rPr>
          <w:sz w:val="28"/>
          <w:szCs w:val="28"/>
        </w:rPr>
        <w:t xml:space="preserve"> самостоятельно и (или) с использованием ресурсов иных </w:t>
      </w:r>
      <w:r w:rsidR="002F7134" w:rsidRPr="002F7134">
        <w:rPr>
          <w:sz w:val="28"/>
          <w:szCs w:val="28"/>
        </w:rPr>
        <w:lastRenderedPageBreak/>
        <w:t>организаций:</w:t>
      </w:r>
    </w:p>
    <w:p w:rsidR="002F7134" w:rsidRPr="002F7134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F7134" w:rsidRPr="002F7134">
        <w:rPr>
          <w:sz w:val="28"/>
          <w:szCs w:val="28"/>
        </w:rPr>
        <w:t xml:space="preserve">создает условия для функционирования электронной информационно- образовательной среды, обеспечивающей освоение </w:t>
      </w:r>
      <w:r>
        <w:rPr>
          <w:sz w:val="28"/>
          <w:szCs w:val="28"/>
        </w:rPr>
        <w:t>ДПП</w:t>
      </w:r>
      <w:r w:rsidR="002F7134" w:rsidRPr="002F7134">
        <w:rPr>
          <w:sz w:val="28"/>
          <w:szCs w:val="28"/>
        </w:rPr>
        <w:t xml:space="preserve"> или их частей в полном объеме независимо от </w:t>
      </w:r>
      <w:r>
        <w:rPr>
          <w:sz w:val="28"/>
          <w:szCs w:val="28"/>
        </w:rPr>
        <w:t xml:space="preserve">места нахождения </w:t>
      </w:r>
      <w:r w:rsidR="005C78C5">
        <w:rPr>
          <w:sz w:val="28"/>
          <w:szCs w:val="28"/>
        </w:rPr>
        <w:t>слушателя;</w:t>
      </w:r>
    </w:p>
    <w:p w:rsidR="002F7134" w:rsidRPr="002F7134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F7134" w:rsidRPr="002F7134">
        <w:rPr>
          <w:sz w:val="28"/>
          <w:szCs w:val="28"/>
        </w:rPr>
        <w:t xml:space="preserve">обеспечивает идентификацию личности </w:t>
      </w:r>
      <w:r>
        <w:rPr>
          <w:sz w:val="28"/>
          <w:szCs w:val="28"/>
        </w:rPr>
        <w:t>слушателя</w:t>
      </w:r>
      <w:r w:rsidR="002F7134" w:rsidRPr="002F7134">
        <w:rPr>
          <w:sz w:val="28"/>
          <w:szCs w:val="28"/>
        </w:rPr>
        <w:t>, выбор способа которо</w:t>
      </w:r>
      <w:r w:rsidR="002B2112">
        <w:rPr>
          <w:sz w:val="28"/>
          <w:szCs w:val="28"/>
        </w:rPr>
        <w:t>й</w:t>
      </w:r>
      <w:r w:rsidR="002F7134" w:rsidRPr="002F7134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Академией</w:t>
      </w:r>
      <w:r w:rsidR="00146899">
        <w:rPr>
          <w:sz w:val="28"/>
          <w:szCs w:val="28"/>
        </w:rPr>
        <w:t xml:space="preserve"> самостоятельно</w:t>
      </w:r>
      <w:r w:rsidR="002B2112">
        <w:rPr>
          <w:sz w:val="28"/>
          <w:szCs w:val="28"/>
        </w:rPr>
        <w:t>,</w:t>
      </w:r>
      <w:r w:rsidR="002F7134" w:rsidRPr="002F7134">
        <w:rPr>
          <w:sz w:val="28"/>
          <w:szCs w:val="28"/>
        </w:rPr>
        <w:t xml:space="preserve"> и контроль соблюдения условий </w:t>
      </w:r>
      <w:r>
        <w:rPr>
          <w:sz w:val="28"/>
          <w:szCs w:val="28"/>
        </w:rPr>
        <w:t>обучения</w:t>
      </w:r>
      <w:r w:rsidR="002F7134" w:rsidRPr="002F7134">
        <w:rPr>
          <w:sz w:val="28"/>
          <w:szCs w:val="28"/>
        </w:rPr>
        <w:t>, в рамках которых осуществляется оценка результатов.</w:t>
      </w:r>
    </w:p>
    <w:p w:rsidR="00EC2B72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Академия</w:t>
      </w:r>
      <w:r w:rsidR="002F7134" w:rsidRPr="002F713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="002F7134" w:rsidRPr="002F7134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>ДПП</w:t>
      </w:r>
      <w:r w:rsidR="002F7134" w:rsidRPr="002F7134">
        <w:rPr>
          <w:sz w:val="28"/>
          <w:szCs w:val="28"/>
        </w:rPr>
        <w:t xml:space="preserve"> или их частей с применением электронного обучения, дистанционных образовательных технологий, </w:t>
      </w:r>
      <w:r>
        <w:rPr>
          <w:sz w:val="28"/>
          <w:szCs w:val="28"/>
        </w:rPr>
        <w:t>проводя</w:t>
      </w:r>
      <w:r w:rsidR="002F7134" w:rsidRPr="002F7134">
        <w:rPr>
          <w:sz w:val="28"/>
          <w:szCs w:val="28"/>
        </w:rPr>
        <w:t xml:space="preserve"> учебные занятия в виде онлайн-курсов</w:t>
      </w:r>
      <w:r w:rsidR="00EC2B72">
        <w:rPr>
          <w:sz w:val="28"/>
          <w:szCs w:val="28"/>
        </w:rPr>
        <w:t>, вебинаров.</w:t>
      </w:r>
    </w:p>
    <w:p w:rsidR="009633A4" w:rsidRDefault="009633A4" w:rsidP="005C78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</w:t>
      </w:r>
      <w:r w:rsidR="002F7134" w:rsidRPr="002F7134">
        <w:rPr>
          <w:sz w:val="28"/>
          <w:szCs w:val="28"/>
        </w:rPr>
        <w:t xml:space="preserve"> Освоение </w:t>
      </w:r>
      <w:r>
        <w:rPr>
          <w:sz w:val="28"/>
          <w:szCs w:val="28"/>
        </w:rPr>
        <w:t>ДПП</w:t>
      </w:r>
      <w:r w:rsidR="002F7134" w:rsidRPr="002F7134">
        <w:rPr>
          <w:sz w:val="28"/>
          <w:szCs w:val="28"/>
        </w:rPr>
        <w:t xml:space="preserve"> или их частей в виде </w:t>
      </w:r>
      <w:r w:rsidR="003C582C">
        <w:rPr>
          <w:sz w:val="28"/>
          <w:szCs w:val="28"/>
        </w:rPr>
        <w:t xml:space="preserve">ЭО, ДОТ, </w:t>
      </w:r>
      <w:r w:rsidR="002F7134" w:rsidRPr="002F7134">
        <w:rPr>
          <w:sz w:val="28"/>
          <w:szCs w:val="28"/>
        </w:rPr>
        <w:t>онлайн-курсов</w:t>
      </w:r>
      <w:r w:rsidR="00EC2B72">
        <w:rPr>
          <w:sz w:val="28"/>
          <w:szCs w:val="28"/>
        </w:rPr>
        <w:t>, вебинаров</w:t>
      </w:r>
      <w:r w:rsidR="002F7134" w:rsidRPr="002F7134">
        <w:rPr>
          <w:sz w:val="28"/>
          <w:szCs w:val="28"/>
        </w:rPr>
        <w:t xml:space="preserve"> подтверждается документом о квалификации </w:t>
      </w:r>
      <w:r>
        <w:rPr>
          <w:sz w:val="28"/>
          <w:szCs w:val="28"/>
        </w:rPr>
        <w:t xml:space="preserve">(удостоверение о повышение квалификации, диплом о профессиональной переподготовке). </w:t>
      </w:r>
    </w:p>
    <w:p w:rsidR="007A0080" w:rsidRDefault="007A0080" w:rsidP="00C105DD">
      <w:pPr>
        <w:spacing w:before="12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Заключительные положения</w:t>
      </w:r>
    </w:p>
    <w:p w:rsidR="007A0080" w:rsidRDefault="007A0080" w:rsidP="007A008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Настоящее Положение вступает в силу с момента утверждения приказом Академии и действует до его отмены или издания нового</w:t>
      </w:r>
      <w:r w:rsidR="00C105D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.</w:t>
      </w:r>
    </w:p>
    <w:p w:rsidR="002F7134" w:rsidRPr="007A0080" w:rsidRDefault="002F7134" w:rsidP="005C78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F7134" w:rsidRDefault="002F7134" w:rsidP="005C78C5">
      <w:pPr>
        <w:spacing w:line="360" w:lineRule="auto"/>
        <w:jc w:val="both"/>
        <w:rPr>
          <w:sz w:val="28"/>
          <w:szCs w:val="28"/>
        </w:rPr>
      </w:pPr>
    </w:p>
    <w:sectPr w:rsidR="002F7134" w:rsidSect="00A947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15" w:rsidRDefault="000F5315" w:rsidP="00050ACE">
      <w:r>
        <w:separator/>
      </w:r>
    </w:p>
  </w:endnote>
  <w:endnote w:type="continuationSeparator" w:id="0">
    <w:p w:rsidR="000F5315" w:rsidRDefault="000F5315" w:rsidP="0005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15" w:rsidRDefault="000F5315" w:rsidP="00050ACE">
      <w:r>
        <w:separator/>
      </w:r>
    </w:p>
  </w:footnote>
  <w:footnote w:type="continuationSeparator" w:id="0">
    <w:p w:rsidR="000F5315" w:rsidRDefault="000F5315" w:rsidP="0005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DB5"/>
    <w:multiLevelType w:val="multilevel"/>
    <w:tmpl w:val="1CDEDAE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" w15:restartNumberingAfterBreak="0">
    <w:nsid w:val="557121CC"/>
    <w:multiLevelType w:val="multilevel"/>
    <w:tmpl w:val="71E2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FE"/>
    <w:rsid w:val="000204FD"/>
    <w:rsid w:val="00027907"/>
    <w:rsid w:val="00044AE2"/>
    <w:rsid w:val="00050ACE"/>
    <w:rsid w:val="0009318B"/>
    <w:rsid w:val="000A77BC"/>
    <w:rsid w:val="000D11C9"/>
    <w:rsid w:val="000D54FC"/>
    <w:rsid w:val="000F5315"/>
    <w:rsid w:val="00110152"/>
    <w:rsid w:val="00113E72"/>
    <w:rsid w:val="0014222F"/>
    <w:rsid w:val="00146899"/>
    <w:rsid w:val="001D0DEE"/>
    <w:rsid w:val="001D6735"/>
    <w:rsid w:val="00251A2A"/>
    <w:rsid w:val="002B2112"/>
    <w:rsid w:val="002B4051"/>
    <w:rsid w:val="002C48E5"/>
    <w:rsid w:val="002C68CC"/>
    <w:rsid w:val="002F7134"/>
    <w:rsid w:val="003052E4"/>
    <w:rsid w:val="00305C72"/>
    <w:rsid w:val="00307C83"/>
    <w:rsid w:val="003463F0"/>
    <w:rsid w:val="003646E9"/>
    <w:rsid w:val="0038238D"/>
    <w:rsid w:val="003C582C"/>
    <w:rsid w:val="003F7B31"/>
    <w:rsid w:val="004576FF"/>
    <w:rsid w:val="00465AE9"/>
    <w:rsid w:val="0048392B"/>
    <w:rsid w:val="004A73E7"/>
    <w:rsid w:val="004C1610"/>
    <w:rsid w:val="004F350E"/>
    <w:rsid w:val="004F4370"/>
    <w:rsid w:val="00526195"/>
    <w:rsid w:val="00532DD8"/>
    <w:rsid w:val="00542423"/>
    <w:rsid w:val="00572DA9"/>
    <w:rsid w:val="005A19D7"/>
    <w:rsid w:val="005C78C5"/>
    <w:rsid w:val="005D07ED"/>
    <w:rsid w:val="005F341E"/>
    <w:rsid w:val="00602C3D"/>
    <w:rsid w:val="00614361"/>
    <w:rsid w:val="00617604"/>
    <w:rsid w:val="006952E7"/>
    <w:rsid w:val="006975E6"/>
    <w:rsid w:val="006F6CDA"/>
    <w:rsid w:val="00711394"/>
    <w:rsid w:val="00774518"/>
    <w:rsid w:val="007A0080"/>
    <w:rsid w:val="007A55A0"/>
    <w:rsid w:val="00824D86"/>
    <w:rsid w:val="00830597"/>
    <w:rsid w:val="00896E48"/>
    <w:rsid w:val="008A4157"/>
    <w:rsid w:val="008E577C"/>
    <w:rsid w:val="009067BE"/>
    <w:rsid w:val="0092416C"/>
    <w:rsid w:val="0093217B"/>
    <w:rsid w:val="00947FCA"/>
    <w:rsid w:val="00961EEE"/>
    <w:rsid w:val="009633A4"/>
    <w:rsid w:val="009648FE"/>
    <w:rsid w:val="00984542"/>
    <w:rsid w:val="00997E13"/>
    <w:rsid w:val="009D1A53"/>
    <w:rsid w:val="009D4CC4"/>
    <w:rsid w:val="009E4F02"/>
    <w:rsid w:val="009F49C0"/>
    <w:rsid w:val="009F5140"/>
    <w:rsid w:val="00A53BB1"/>
    <w:rsid w:val="00A6133B"/>
    <w:rsid w:val="00A8107D"/>
    <w:rsid w:val="00A9472F"/>
    <w:rsid w:val="00AE6EAE"/>
    <w:rsid w:val="00AF62E2"/>
    <w:rsid w:val="00B14793"/>
    <w:rsid w:val="00B1677E"/>
    <w:rsid w:val="00B37ADE"/>
    <w:rsid w:val="00B5079D"/>
    <w:rsid w:val="00B531FA"/>
    <w:rsid w:val="00B62794"/>
    <w:rsid w:val="00B93471"/>
    <w:rsid w:val="00BB1678"/>
    <w:rsid w:val="00BD3874"/>
    <w:rsid w:val="00C06940"/>
    <w:rsid w:val="00C105DD"/>
    <w:rsid w:val="00C6459B"/>
    <w:rsid w:val="00CA1EF7"/>
    <w:rsid w:val="00CC37BE"/>
    <w:rsid w:val="00CF0C51"/>
    <w:rsid w:val="00D14952"/>
    <w:rsid w:val="00D32C3E"/>
    <w:rsid w:val="00D34E58"/>
    <w:rsid w:val="00D52B21"/>
    <w:rsid w:val="00D80E0D"/>
    <w:rsid w:val="00D87268"/>
    <w:rsid w:val="00D96580"/>
    <w:rsid w:val="00DB4E76"/>
    <w:rsid w:val="00DD0227"/>
    <w:rsid w:val="00DF55A7"/>
    <w:rsid w:val="00DF7F80"/>
    <w:rsid w:val="00E24A04"/>
    <w:rsid w:val="00E51163"/>
    <w:rsid w:val="00E743BD"/>
    <w:rsid w:val="00EC2B72"/>
    <w:rsid w:val="00EC5FB6"/>
    <w:rsid w:val="00ED1A50"/>
    <w:rsid w:val="00EF6A4E"/>
    <w:rsid w:val="00F0666F"/>
    <w:rsid w:val="00FA3CA8"/>
    <w:rsid w:val="00FB131D"/>
    <w:rsid w:val="00FB32DD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1926-75C8-4646-A50E-F80C8B9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72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6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68"/>
    <w:rPr>
      <w:rFonts w:ascii="Segoe UI" w:hAnsi="Segoe UI" w:cs="Segoe UI"/>
      <w:sz w:val="18"/>
      <w:szCs w:val="18"/>
    </w:rPr>
  </w:style>
  <w:style w:type="paragraph" w:customStyle="1" w:styleId="MTI1">
    <w:name w:val="СтильMTI1"/>
    <w:basedOn w:val="a"/>
    <w:rsid w:val="009F49C0"/>
    <w:pPr>
      <w:tabs>
        <w:tab w:val="left" w:pos="8647"/>
      </w:tabs>
      <w:ind w:right="-1"/>
      <w:jc w:val="center"/>
    </w:pPr>
    <w:rPr>
      <w:rFonts w:ascii="Verdana" w:eastAsia="Times New Roman" w:hAnsi="Verdana" w:cs="Arial"/>
      <w:b/>
      <w:i/>
      <w:smallCaps/>
      <w:sz w:val="40"/>
      <w:lang w:eastAsia="ru-RU"/>
    </w:rPr>
  </w:style>
  <w:style w:type="paragraph" w:customStyle="1" w:styleId="2CoursePoint">
    <w:name w:val="2_Course_Point"/>
    <w:basedOn w:val="2"/>
    <w:uiPriority w:val="99"/>
    <w:rsid w:val="009F49C0"/>
    <w:pPr>
      <w:keepLines w:val="0"/>
      <w:spacing w:before="240" w:after="60"/>
      <w:jc w:val="both"/>
    </w:pPr>
    <w:rPr>
      <w:rFonts w:ascii="Arial" w:eastAsia="SimSun" w:hAnsi="Arial" w:cs="Arial"/>
      <w:b/>
      <w:color w:val="00000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F49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5">
    <w:name w:val="Body Text"/>
    <w:basedOn w:val="a"/>
    <w:link w:val="a6"/>
    <w:semiHidden/>
    <w:unhideWhenUsed/>
    <w:rsid w:val="009F49C0"/>
    <w:rPr>
      <w:rFonts w:ascii="Arial" w:eastAsia="Times New Roman" w:hAnsi="Arial"/>
      <w:sz w:val="2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49C0"/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39"/>
    <w:rsid w:val="002C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BD3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D38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D3874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050ACE"/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5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050ACE"/>
    <w:rPr>
      <w:vertAlign w:val="superscript"/>
    </w:rPr>
  </w:style>
  <w:style w:type="paragraph" w:styleId="ab">
    <w:name w:val="List Paragraph"/>
    <w:aliases w:val="Bullet List,FooterText,numbered,SL_Абзац списка,Нумерованый список,List Paragraph1"/>
    <w:basedOn w:val="a"/>
    <w:link w:val="ac"/>
    <w:uiPriority w:val="34"/>
    <w:qFormat/>
    <w:rsid w:val="004F350E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35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23"/>
    <w:rsid w:val="004F350E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d"/>
    <w:rsid w:val="004F350E"/>
    <w:pPr>
      <w:widowControl w:val="0"/>
      <w:shd w:val="clear" w:color="auto" w:fill="FFFFFF"/>
      <w:spacing w:after="60" w:line="298" w:lineRule="exact"/>
      <w:jc w:val="center"/>
    </w:pPr>
    <w:rPr>
      <w:rFonts w:eastAsia="Times New Roman" w:cstheme="minorBidi"/>
      <w:spacing w:val="-4"/>
      <w:sz w:val="26"/>
      <w:szCs w:val="26"/>
      <w:lang w:eastAsia="en-US"/>
    </w:rPr>
  </w:style>
  <w:style w:type="character" w:customStyle="1" w:styleId="ac">
    <w:name w:val="Абзац списка Знак"/>
    <w:aliases w:val="Bullet List Знак,FooterText Знак,numbered Знак,SL_Абзац списка Знак,Нумерованый список Знак,List Paragraph1 Знак"/>
    <w:link w:val="ab"/>
    <w:uiPriority w:val="34"/>
    <w:locked/>
    <w:rsid w:val="004F3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D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72D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e">
    <w:name w:val="footer"/>
    <w:basedOn w:val="a"/>
    <w:link w:val="af"/>
    <w:rsid w:val="00572DA9"/>
    <w:pPr>
      <w:tabs>
        <w:tab w:val="center" w:pos="4677"/>
        <w:tab w:val="right" w:pos="9355"/>
      </w:tabs>
    </w:pPr>
    <w:rPr>
      <w:rFonts w:eastAsia="Times New Roman"/>
      <w:color w:val="00000A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72DA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customStyle="1" w:styleId="b-message-heademail">
    <w:name w:val="b-message-head__email"/>
    <w:rsid w:val="00572DA9"/>
  </w:style>
  <w:style w:type="character" w:customStyle="1" w:styleId="rvts7">
    <w:name w:val="rvts7"/>
    <w:basedOn w:val="a0"/>
    <w:rsid w:val="00572DA9"/>
  </w:style>
  <w:style w:type="character" w:styleId="af0">
    <w:name w:val="Hyperlink"/>
    <w:basedOn w:val="a0"/>
    <w:uiPriority w:val="99"/>
    <w:unhideWhenUsed/>
    <w:rsid w:val="00711394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B62794"/>
  </w:style>
  <w:style w:type="paragraph" w:customStyle="1" w:styleId="11">
    <w:name w:val="Стиль1"/>
    <w:basedOn w:val="a"/>
    <w:rsid w:val="00B37ADE"/>
    <w:pPr>
      <w:suppressAutoHyphens/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A947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9472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8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0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8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1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23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5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1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12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54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1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41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295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650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343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462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6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5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1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6184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35164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4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9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0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19188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7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08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9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90073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9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24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0" w:color="B3B0A4"/>
                                <w:left w:val="single" w:sz="6" w:space="6" w:color="B3B0A4"/>
                                <w:bottom w:val="single" w:sz="6" w:space="0" w:color="B3B0A4"/>
                                <w:right w:val="single" w:sz="6" w:space="4" w:color="B3B0A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688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6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84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30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88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142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309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81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126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83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292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2554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963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6179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752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97938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951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2662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5242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322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2700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1183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3284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633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8034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0383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839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765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0223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0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5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8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0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3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4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699D-4B3C-4CEB-9671-021A4652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2020-02-26T06:15:00Z</cp:lastPrinted>
  <dcterms:created xsi:type="dcterms:W3CDTF">2020-03-06T07:46:00Z</dcterms:created>
  <dcterms:modified xsi:type="dcterms:W3CDTF">2020-03-06T07:46:00Z</dcterms:modified>
</cp:coreProperties>
</file>